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B77" w14:textId="00DB2BB0" w:rsidR="000F6EC1" w:rsidRPr="00694E01" w:rsidRDefault="00694E01" w:rsidP="00694E01">
      <w:pPr>
        <w:jc w:val="center"/>
        <w:rPr>
          <w:b/>
          <w:bCs/>
          <w:sz w:val="36"/>
          <w:szCs w:val="36"/>
          <w:lang w:val="en-GB"/>
        </w:rPr>
      </w:pPr>
      <w:r w:rsidRPr="00694E01">
        <w:rPr>
          <w:b/>
          <w:bCs/>
          <w:sz w:val="36"/>
          <w:szCs w:val="36"/>
          <w:lang w:val="en-GB"/>
        </w:rPr>
        <w:t>Assignments</w:t>
      </w:r>
    </w:p>
    <w:p w14:paraId="7327ABBE" w14:textId="046A406D" w:rsidR="00694E01" w:rsidRDefault="00694E01" w:rsidP="00694E01">
      <w:pPr>
        <w:jc w:val="center"/>
        <w:rPr>
          <w:sz w:val="36"/>
          <w:szCs w:val="36"/>
          <w:lang w:val="en-GB"/>
        </w:rPr>
      </w:pPr>
      <w:r w:rsidRPr="00694E01">
        <w:rPr>
          <w:sz w:val="36"/>
          <w:szCs w:val="36"/>
          <w:lang w:val="en-GB"/>
        </w:rPr>
        <w:t xml:space="preserve">Session </w:t>
      </w:r>
      <w:r w:rsidR="00673D73">
        <w:rPr>
          <w:sz w:val="36"/>
          <w:szCs w:val="36"/>
          <w:lang w:val="en-GB"/>
        </w:rPr>
        <w:t>4</w:t>
      </w:r>
      <w:r w:rsidR="00E33A68" w:rsidRPr="00E33A68">
        <w:rPr>
          <w:sz w:val="36"/>
          <w:szCs w:val="36"/>
          <w:lang w:val="en-GB"/>
        </w:rPr>
        <w:t xml:space="preserve">: </w:t>
      </w:r>
      <w:r w:rsidR="00673D73">
        <w:rPr>
          <w:sz w:val="36"/>
          <w:szCs w:val="36"/>
          <w:lang w:val="en-GB"/>
        </w:rPr>
        <w:t>Follow-up and final details</w:t>
      </w:r>
    </w:p>
    <w:p w14:paraId="6D7A9B5A" w14:textId="4EA778A3" w:rsidR="00A900E6" w:rsidRPr="00A900E6" w:rsidRDefault="00A900E6" w:rsidP="00A900E6">
      <w:pPr>
        <w:rPr>
          <w:sz w:val="24"/>
          <w:szCs w:val="24"/>
          <w:lang w:val="en-GB"/>
        </w:rPr>
      </w:pPr>
      <w:r w:rsidRPr="00A900E6">
        <w:rPr>
          <w:b/>
          <w:bCs/>
          <w:sz w:val="24"/>
          <w:szCs w:val="24"/>
          <w:lang w:val="en-GB"/>
        </w:rPr>
        <w:t>Work with your team!</w:t>
      </w:r>
      <w:r w:rsidRPr="00A900E6">
        <w:rPr>
          <w:sz w:val="24"/>
          <w:szCs w:val="24"/>
          <w:lang w:val="en-GB"/>
        </w:rPr>
        <w:t xml:space="preserve"> </w:t>
      </w:r>
      <w:r w:rsidR="00FE46B6">
        <w:rPr>
          <w:sz w:val="24"/>
          <w:szCs w:val="24"/>
          <w:lang w:val="en-GB"/>
        </w:rPr>
        <w:t xml:space="preserve">Discuss, share or split the assignments with your team. </w:t>
      </w:r>
      <w:r w:rsidRPr="00A900E6">
        <w:rPr>
          <w:sz w:val="24"/>
          <w:szCs w:val="24"/>
          <w:lang w:val="en-GB"/>
        </w:rPr>
        <w:t>Write your ideas, note down all your discussions and put in writing all your assignments… this will help you create input for your project!</w:t>
      </w:r>
      <w:r>
        <w:rPr>
          <w:sz w:val="24"/>
          <w:szCs w:val="24"/>
          <w:lang w:val="en-GB"/>
        </w:rPr>
        <w:t xml:space="preserve"> </w:t>
      </w:r>
      <w:r w:rsidRPr="00A900E6">
        <w:rPr>
          <w:sz w:val="24"/>
          <w:szCs w:val="24"/>
          <w:lang w:val="en-GB"/>
        </w:rPr>
        <w:t>You can write in English or in your language: maybe English-speaking colleagues can facilitate or translate and others can write</w:t>
      </w:r>
      <w:r w:rsidR="002F7C75">
        <w:rPr>
          <w:sz w:val="24"/>
          <w:szCs w:val="24"/>
          <w:lang w:val="en-GB"/>
        </w:rPr>
        <w:t xml:space="preserve"> or complete other tasks</w:t>
      </w:r>
      <w:r w:rsidRPr="00A900E6">
        <w:rPr>
          <w:sz w:val="24"/>
          <w:szCs w:val="24"/>
          <w:lang w:val="en-GB"/>
        </w:rPr>
        <w:t>.</w:t>
      </w:r>
    </w:p>
    <w:p w14:paraId="3820E9F2" w14:textId="3A3783A1" w:rsidR="00694E01" w:rsidRPr="00694E01" w:rsidRDefault="00535AAB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Project summary</w:t>
      </w:r>
      <w:r w:rsidR="00694E01" w:rsidRPr="00694E01">
        <w:rPr>
          <w:b/>
          <w:bCs/>
          <w:sz w:val="24"/>
          <w:szCs w:val="24"/>
          <w:lang w:val="en-GB"/>
        </w:rPr>
        <w:t>.</w:t>
      </w:r>
    </w:p>
    <w:p w14:paraId="084C2E75" w14:textId="4B7DAAA7" w:rsidR="00FB42AC" w:rsidRPr="00FB42AC" w:rsidRDefault="00535AAB" w:rsidP="00FB42AC">
      <w:pPr>
        <w:pStyle w:val="Paragrafoelenc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Summarise the </w:t>
      </w:r>
      <w:r w:rsidRPr="00535AAB">
        <w:rPr>
          <w:sz w:val="24"/>
          <w:szCs w:val="24"/>
          <w:lang w:val="en-GB"/>
        </w:rPr>
        <w:t>background, objectives, activities, follow-up</w:t>
      </w:r>
      <w:r>
        <w:rPr>
          <w:sz w:val="24"/>
          <w:szCs w:val="24"/>
          <w:lang w:val="en-GB"/>
        </w:rPr>
        <w:t xml:space="preserve"> sections of your application. Maximum 1000 characters each.</w:t>
      </w:r>
    </w:p>
    <w:p w14:paraId="6039C873" w14:textId="77777777" w:rsidR="00FB42AC" w:rsidRPr="00FB42AC" w:rsidRDefault="00FB42AC" w:rsidP="00FB42AC">
      <w:pPr>
        <w:pStyle w:val="Paragrafoelenco"/>
        <w:rPr>
          <w:sz w:val="24"/>
          <w:szCs w:val="24"/>
          <w:lang w:val="en-US"/>
        </w:rPr>
      </w:pPr>
    </w:p>
    <w:p w14:paraId="057CDA74" w14:textId="53E74CF6" w:rsidR="00694E01" w:rsidRPr="00684E07" w:rsidRDefault="00694E01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84E07">
        <w:rPr>
          <w:b/>
          <w:bCs/>
          <w:sz w:val="24"/>
          <w:szCs w:val="24"/>
          <w:lang w:val="en-GB"/>
        </w:rPr>
        <w:t xml:space="preserve">Read Part </w:t>
      </w:r>
      <w:r w:rsidR="00535AAB">
        <w:rPr>
          <w:b/>
          <w:bCs/>
          <w:sz w:val="24"/>
          <w:szCs w:val="24"/>
          <w:lang w:val="en-GB"/>
        </w:rPr>
        <w:t>4</w:t>
      </w:r>
      <w:r w:rsidRPr="00684E07">
        <w:rPr>
          <w:b/>
          <w:bCs/>
          <w:sz w:val="24"/>
          <w:szCs w:val="24"/>
          <w:lang w:val="en-GB"/>
        </w:rPr>
        <w:t xml:space="preserve"> of the Project application guide</w:t>
      </w:r>
    </w:p>
    <w:p w14:paraId="23D3029B" w14:textId="38AF5F95" w:rsidR="00694E01" w:rsidRDefault="00694E01" w:rsidP="00694E01">
      <w:pPr>
        <w:ind w:left="360" w:firstLine="348"/>
        <w:rPr>
          <w:sz w:val="24"/>
          <w:szCs w:val="24"/>
          <w:lang w:val="en-GB"/>
        </w:rPr>
      </w:pPr>
      <w:r w:rsidRPr="00694E01">
        <w:rPr>
          <w:sz w:val="24"/>
          <w:szCs w:val="24"/>
          <w:lang w:val="en-GB"/>
        </w:rPr>
        <w:t xml:space="preserve">Read Part </w:t>
      </w:r>
      <w:r w:rsidR="00535AAB">
        <w:rPr>
          <w:sz w:val="24"/>
          <w:szCs w:val="24"/>
          <w:lang w:val="en-GB"/>
        </w:rPr>
        <w:t>4</w:t>
      </w:r>
      <w:r w:rsidRPr="00694E01">
        <w:rPr>
          <w:sz w:val="24"/>
          <w:szCs w:val="24"/>
          <w:lang w:val="en-GB"/>
        </w:rPr>
        <w:t xml:space="preserve"> of the Project application guide</w:t>
      </w:r>
      <w:r>
        <w:rPr>
          <w:sz w:val="24"/>
          <w:szCs w:val="24"/>
          <w:lang w:val="en-GB"/>
        </w:rPr>
        <w:t>.</w:t>
      </w:r>
      <w:r w:rsidR="008C3A83">
        <w:rPr>
          <w:sz w:val="24"/>
          <w:szCs w:val="24"/>
          <w:lang w:val="en-GB"/>
        </w:rPr>
        <w:t xml:space="preserve"> Read “your checklist for success” (pages 11-12)</w:t>
      </w:r>
    </w:p>
    <w:p w14:paraId="367DF12D" w14:textId="73C6D5B2" w:rsidR="007B784F" w:rsidRPr="007B784F" w:rsidRDefault="007B784F" w:rsidP="007B784F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7B784F">
        <w:rPr>
          <w:b/>
          <w:bCs/>
          <w:sz w:val="24"/>
          <w:szCs w:val="24"/>
          <w:lang w:val="en-GB"/>
        </w:rPr>
        <w:t>Fill in your application form</w:t>
      </w:r>
    </w:p>
    <w:p w14:paraId="16068365" w14:textId="000B5F84" w:rsidR="007B784F" w:rsidRDefault="007B784F" w:rsidP="007B784F">
      <w:pPr>
        <w:ind w:left="720"/>
        <w:rPr>
          <w:sz w:val="24"/>
          <w:szCs w:val="24"/>
          <w:lang w:val="en-GB"/>
        </w:rPr>
      </w:pPr>
      <w:r w:rsidRPr="007B784F">
        <w:rPr>
          <w:sz w:val="24"/>
          <w:szCs w:val="24"/>
          <w:lang w:val="en-GB"/>
        </w:rPr>
        <w:t>Use your previous assignments from other sessions to fill in your application form</w:t>
      </w:r>
    </w:p>
    <w:p w14:paraId="1B47BBC5" w14:textId="1BC363B4" w:rsidR="000C2329" w:rsidRDefault="000C2329" w:rsidP="00EA0A4C">
      <w:pPr>
        <w:ind w:left="720"/>
        <w:rPr>
          <w:sz w:val="24"/>
          <w:szCs w:val="24"/>
          <w:lang w:val="en-GB"/>
        </w:rPr>
      </w:pPr>
      <w:r w:rsidRPr="000C2329">
        <w:rPr>
          <w:sz w:val="24"/>
          <w:szCs w:val="24"/>
          <w:lang w:val="en-GB"/>
        </w:rPr>
        <w:t>Add the documents to the Annexes</w:t>
      </w:r>
    </w:p>
    <w:p w14:paraId="31D4BDB8" w14:textId="0CAEF0ED" w:rsidR="000C2329" w:rsidRPr="000C2329" w:rsidRDefault="000C2329" w:rsidP="000C2329">
      <w:pPr>
        <w:pStyle w:val="Paragrafoelenco"/>
        <w:numPr>
          <w:ilvl w:val="0"/>
          <w:numId w:val="4"/>
        </w:numPr>
        <w:rPr>
          <w:sz w:val="24"/>
          <w:szCs w:val="24"/>
          <w:lang w:val="en-GB"/>
        </w:rPr>
      </w:pPr>
      <w:r w:rsidRPr="000C2329">
        <w:rPr>
          <w:sz w:val="24"/>
          <w:szCs w:val="24"/>
          <w:lang w:val="en-GB"/>
        </w:rPr>
        <w:t>Signed declaration on honour</w:t>
      </w:r>
    </w:p>
    <w:p w14:paraId="238360ED" w14:textId="46028A65" w:rsidR="00EA0A4C" w:rsidRPr="000C2329" w:rsidRDefault="00000000" w:rsidP="000C2329">
      <w:pPr>
        <w:pStyle w:val="Paragrafoelenco"/>
        <w:numPr>
          <w:ilvl w:val="0"/>
          <w:numId w:val="4"/>
        </w:numPr>
        <w:rPr>
          <w:sz w:val="24"/>
          <w:szCs w:val="24"/>
          <w:lang w:val="en-GB"/>
        </w:rPr>
      </w:pPr>
      <w:hyperlink r:id="rId7" w:history="1">
        <w:r w:rsidR="00CD643C">
          <w:rPr>
            <w:rStyle w:val="Collegamentoipertestuale"/>
            <w:sz w:val="24"/>
            <w:szCs w:val="24"/>
            <w:lang w:val="en-GB"/>
          </w:rPr>
          <w:t>F</w:t>
        </w:r>
        <w:r w:rsidR="00EA0A4C" w:rsidRPr="000C2329">
          <w:rPr>
            <w:rStyle w:val="Collegamentoipertestuale"/>
            <w:sz w:val="24"/>
            <w:szCs w:val="24"/>
            <w:lang w:val="en-GB"/>
          </w:rPr>
          <w:t>ormal agreements</w:t>
        </w:r>
      </w:hyperlink>
      <w:r w:rsidR="00EA0A4C" w:rsidRPr="000C2329">
        <w:rPr>
          <w:sz w:val="24"/>
          <w:szCs w:val="24"/>
          <w:lang w:val="en-GB"/>
        </w:rPr>
        <w:t xml:space="preserve"> </w:t>
      </w:r>
    </w:p>
    <w:p w14:paraId="4F5BEE78" w14:textId="03A9DB17" w:rsidR="00EA0A4C" w:rsidRPr="000C2329" w:rsidRDefault="00000000" w:rsidP="000C2329">
      <w:pPr>
        <w:pStyle w:val="Paragrafoelenco"/>
        <w:numPr>
          <w:ilvl w:val="0"/>
          <w:numId w:val="4"/>
        </w:numPr>
        <w:rPr>
          <w:sz w:val="24"/>
          <w:szCs w:val="24"/>
          <w:lang w:val="en-GB"/>
        </w:rPr>
      </w:pPr>
      <w:hyperlink r:id="rId8" w:history="1">
        <w:r w:rsidR="00CD643C">
          <w:rPr>
            <w:rStyle w:val="Collegamentoipertestuale"/>
            <w:sz w:val="24"/>
            <w:szCs w:val="24"/>
            <w:lang w:val="en-GB"/>
          </w:rPr>
          <w:t>L</w:t>
        </w:r>
        <w:r w:rsidR="00EA0A4C" w:rsidRPr="000C2329">
          <w:rPr>
            <w:rStyle w:val="Collegamentoipertestuale"/>
            <w:sz w:val="24"/>
            <w:szCs w:val="24"/>
            <w:lang w:val="en-GB"/>
          </w:rPr>
          <w:t>etters of intent</w:t>
        </w:r>
      </w:hyperlink>
    </w:p>
    <w:p w14:paraId="4B2CF223" w14:textId="77777777" w:rsidR="000C2329" w:rsidRDefault="000C2329" w:rsidP="007B784F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Review your application</w:t>
      </w:r>
    </w:p>
    <w:p w14:paraId="12EB63F4" w14:textId="635871D5" w:rsidR="007B784F" w:rsidRPr="000C2329" w:rsidRDefault="007B784F" w:rsidP="000C2329">
      <w:pPr>
        <w:pStyle w:val="Paragrafoelenco"/>
        <w:numPr>
          <w:ilvl w:val="0"/>
          <w:numId w:val="5"/>
        </w:numPr>
        <w:rPr>
          <w:sz w:val="24"/>
          <w:szCs w:val="24"/>
          <w:lang w:val="en-GB"/>
        </w:rPr>
      </w:pPr>
      <w:r w:rsidRPr="000C2329">
        <w:rPr>
          <w:sz w:val="24"/>
          <w:szCs w:val="24"/>
          <w:lang w:val="en-GB"/>
        </w:rPr>
        <w:t>Use your checklist for success (1</w:t>
      </w:r>
      <w:r w:rsidR="00EF5AD3" w:rsidRPr="000C2329">
        <w:rPr>
          <w:sz w:val="24"/>
          <w:szCs w:val="24"/>
          <w:lang w:val="en-GB"/>
        </w:rPr>
        <w:t>2</w:t>
      </w:r>
      <w:r w:rsidRPr="000C2329">
        <w:rPr>
          <w:sz w:val="24"/>
          <w:szCs w:val="24"/>
          <w:lang w:val="en-GB"/>
        </w:rPr>
        <w:t xml:space="preserve"> points)</w:t>
      </w:r>
    </w:p>
    <w:p w14:paraId="6B664C33" w14:textId="77777777" w:rsidR="007B784F" w:rsidRPr="000C2329" w:rsidRDefault="007B784F" w:rsidP="000C2329">
      <w:pPr>
        <w:pStyle w:val="Paragrafoelenco"/>
        <w:numPr>
          <w:ilvl w:val="0"/>
          <w:numId w:val="5"/>
        </w:numPr>
        <w:rPr>
          <w:sz w:val="24"/>
          <w:szCs w:val="24"/>
          <w:lang w:val="en-GB"/>
        </w:rPr>
      </w:pPr>
      <w:r w:rsidRPr="000C2329">
        <w:rPr>
          <w:sz w:val="24"/>
          <w:szCs w:val="24"/>
          <w:lang w:val="en-GB"/>
        </w:rPr>
        <w:t>Evaluate your application using the award criteria</w:t>
      </w:r>
    </w:p>
    <w:p w14:paraId="2DCBED02" w14:textId="56983C6F" w:rsidR="00FE202D" w:rsidRDefault="00FE202D" w:rsidP="007B784F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Pr="00FE202D">
        <w:rPr>
          <w:sz w:val="24"/>
          <w:szCs w:val="24"/>
          <w:lang w:val="en-GB"/>
        </w:rPr>
        <w:t>sk our feedback well in advance of your planned submission</w:t>
      </w:r>
    </w:p>
    <w:p w14:paraId="2E010B05" w14:textId="2CF0D298" w:rsidR="007B784F" w:rsidRPr="007B784F" w:rsidRDefault="007B784F" w:rsidP="007B784F">
      <w:pPr>
        <w:ind w:left="720"/>
        <w:rPr>
          <w:sz w:val="24"/>
          <w:szCs w:val="24"/>
          <w:lang w:val="en-GB"/>
        </w:rPr>
      </w:pPr>
      <w:r w:rsidRPr="007B784F">
        <w:rPr>
          <w:sz w:val="24"/>
          <w:szCs w:val="24"/>
          <w:lang w:val="en-GB"/>
        </w:rPr>
        <w:t xml:space="preserve">Plan to submit before </w:t>
      </w:r>
      <w:r w:rsidR="005D725C">
        <w:rPr>
          <w:sz w:val="24"/>
          <w:szCs w:val="24"/>
          <w:lang w:val="en-GB"/>
        </w:rPr>
        <w:t>23</w:t>
      </w:r>
      <w:r w:rsidR="005D725C" w:rsidRPr="005D725C">
        <w:rPr>
          <w:sz w:val="24"/>
          <w:szCs w:val="24"/>
          <w:vertAlign w:val="superscript"/>
          <w:lang w:val="en-GB"/>
        </w:rPr>
        <w:t>rd</w:t>
      </w:r>
      <w:r w:rsidR="005D725C">
        <w:rPr>
          <w:sz w:val="24"/>
          <w:szCs w:val="24"/>
          <w:lang w:val="en-GB"/>
        </w:rPr>
        <w:t xml:space="preserve"> February </w:t>
      </w:r>
      <w:r w:rsidRPr="007B784F">
        <w:rPr>
          <w:sz w:val="24"/>
          <w:szCs w:val="24"/>
          <w:lang w:val="en-GB"/>
        </w:rPr>
        <w:t xml:space="preserve">12.00.00 Brussel time… </w:t>
      </w:r>
      <w:r w:rsidR="000B322F" w:rsidRPr="000B322F">
        <w:rPr>
          <w:b/>
          <w:bCs/>
          <w:sz w:val="24"/>
          <w:szCs w:val="24"/>
          <w:lang w:val="en-GB"/>
        </w:rPr>
        <w:t>at least a few days in advance!</w:t>
      </w:r>
    </w:p>
    <w:p w14:paraId="5A9FBF65" w14:textId="77777777" w:rsidR="00694E01" w:rsidRPr="00694E01" w:rsidRDefault="00694E01" w:rsidP="00694E01">
      <w:pPr>
        <w:ind w:left="720"/>
        <w:rPr>
          <w:sz w:val="24"/>
          <w:szCs w:val="24"/>
          <w:lang w:val="en-GB"/>
        </w:rPr>
      </w:pPr>
    </w:p>
    <w:sectPr w:rsidR="00694E01" w:rsidRPr="00694E01" w:rsidSect="00694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1A33" w14:textId="77777777" w:rsidR="008A1FA8" w:rsidRDefault="008A1FA8" w:rsidP="00694E01">
      <w:pPr>
        <w:spacing w:after="0" w:line="240" w:lineRule="auto"/>
      </w:pPr>
      <w:r>
        <w:separator/>
      </w:r>
    </w:p>
  </w:endnote>
  <w:endnote w:type="continuationSeparator" w:id="0">
    <w:p w14:paraId="4942CF2C" w14:textId="77777777" w:rsidR="008A1FA8" w:rsidRDefault="008A1FA8" w:rsidP="006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5B11" w14:textId="77777777" w:rsidR="00F26B7B" w:rsidRDefault="00F26B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92FA" w14:textId="77777777" w:rsidR="00F26B7B" w:rsidRDefault="00F26B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19C2" w14:textId="77777777" w:rsidR="00F26B7B" w:rsidRDefault="00F26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D301" w14:textId="77777777" w:rsidR="008A1FA8" w:rsidRDefault="008A1FA8" w:rsidP="00694E01">
      <w:pPr>
        <w:spacing w:after="0" w:line="240" w:lineRule="auto"/>
      </w:pPr>
      <w:r>
        <w:separator/>
      </w:r>
    </w:p>
  </w:footnote>
  <w:footnote w:type="continuationSeparator" w:id="0">
    <w:p w14:paraId="0E8C7525" w14:textId="77777777" w:rsidR="008A1FA8" w:rsidRDefault="008A1FA8" w:rsidP="0069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FE45" w14:textId="77777777" w:rsidR="00F26B7B" w:rsidRDefault="00F26B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721" w14:textId="3FCEEF83" w:rsidR="00694E01" w:rsidRDefault="00F26B7B" w:rsidP="00694E01">
    <w:pPr>
      <w:pStyle w:val="Intestazione"/>
      <w:jc w:val="center"/>
    </w:pPr>
    <w:r>
      <w:rPr>
        <w:noProof/>
      </w:rPr>
      <w:drawing>
        <wp:inline distT="0" distB="0" distL="0" distR="0" wp14:anchorId="00C73AE0" wp14:editId="762A6562">
          <wp:extent cx="1049400" cy="72000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E9E1" w14:textId="77777777" w:rsidR="00F26B7B" w:rsidRDefault="00F26B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8EE"/>
    <w:multiLevelType w:val="hybridMultilevel"/>
    <w:tmpl w:val="9B0A68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D0F42"/>
    <w:multiLevelType w:val="hybridMultilevel"/>
    <w:tmpl w:val="1CDEF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B6F3F"/>
    <w:multiLevelType w:val="hybridMultilevel"/>
    <w:tmpl w:val="2E5003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B60D5"/>
    <w:multiLevelType w:val="hybridMultilevel"/>
    <w:tmpl w:val="324280AE"/>
    <w:lvl w:ilvl="0" w:tplc="F3FC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9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6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6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650932"/>
    <w:multiLevelType w:val="hybridMultilevel"/>
    <w:tmpl w:val="D3A4C4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987706">
    <w:abstractNumId w:val="1"/>
  </w:num>
  <w:num w:numId="2" w16cid:durableId="336076165">
    <w:abstractNumId w:val="3"/>
  </w:num>
  <w:num w:numId="3" w16cid:durableId="1031297616">
    <w:abstractNumId w:val="2"/>
  </w:num>
  <w:num w:numId="4" w16cid:durableId="1435370149">
    <w:abstractNumId w:val="0"/>
  </w:num>
  <w:num w:numId="5" w16cid:durableId="305596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E"/>
    <w:rsid w:val="00015C8D"/>
    <w:rsid w:val="000B322F"/>
    <w:rsid w:val="000C2329"/>
    <w:rsid w:val="000F6CBF"/>
    <w:rsid w:val="000F6EC1"/>
    <w:rsid w:val="001121E8"/>
    <w:rsid w:val="00183303"/>
    <w:rsid w:val="001F1519"/>
    <w:rsid w:val="00275992"/>
    <w:rsid w:val="002F7C75"/>
    <w:rsid w:val="00331448"/>
    <w:rsid w:val="003A5D24"/>
    <w:rsid w:val="003B3390"/>
    <w:rsid w:val="003E0BCC"/>
    <w:rsid w:val="003E0D50"/>
    <w:rsid w:val="00440ACE"/>
    <w:rsid w:val="00474F63"/>
    <w:rsid w:val="004F3E92"/>
    <w:rsid w:val="00503D58"/>
    <w:rsid w:val="00535AAB"/>
    <w:rsid w:val="005C4F80"/>
    <w:rsid w:val="005C789E"/>
    <w:rsid w:val="005D725C"/>
    <w:rsid w:val="00673D73"/>
    <w:rsid w:val="00684E07"/>
    <w:rsid w:val="00694E01"/>
    <w:rsid w:val="007171CD"/>
    <w:rsid w:val="007308AE"/>
    <w:rsid w:val="0075500C"/>
    <w:rsid w:val="007B784F"/>
    <w:rsid w:val="007F2D01"/>
    <w:rsid w:val="008A1FA8"/>
    <w:rsid w:val="008C3A83"/>
    <w:rsid w:val="008F6D15"/>
    <w:rsid w:val="00937495"/>
    <w:rsid w:val="00970618"/>
    <w:rsid w:val="00994EC5"/>
    <w:rsid w:val="00A044A2"/>
    <w:rsid w:val="00A60AAD"/>
    <w:rsid w:val="00A900E6"/>
    <w:rsid w:val="00AA177E"/>
    <w:rsid w:val="00AA5EF0"/>
    <w:rsid w:val="00AB4FBA"/>
    <w:rsid w:val="00AC6DC3"/>
    <w:rsid w:val="00B626F6"/>
    <w:rsid w:val="00BA4574"/>
    <w:rsid w:val="00CD643C"/>
    <w:rsid w:val="00D43427"/>
    <w:rsid w:val="00D45311"/>
    <w:rsid w:val="00DA0216"/>
    <w:rsid w:val="00DF7FB6"/>
    <w:rsid w:val="00E33A68"/>
    <w:rsid w:val="00EA0A4C"/>
    <w:rsid w:val="00EF5AD3"/>
    <w:rsid w:val="00F26B7B"/>
    <w:rsid w:val="00F474D6"/>
    <w:rsid w:val="00F62872"/>
    <w:rsid w:val="00F62B6A"/>
    <w:rsid w:val="00FB42AC"/>
    <w:rsid w:val="00FE202D"/>
    <w:rsid w:val="00FE46B6"/>
    <w:rsid w:val="00FF2918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C6A6"/>
  <w15:chartTrackingRefBased/>
  <w15:docId w15:val="{52408272-B668-49F6-821D-9463698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01"/>
  </w:style>
  <w:style w:type="paragraph" w:styleId="Pidipagina">
    <w:name w:val="footer"/>
    <w:basedOn w:val="Normale"/>
    <w:link w:val="Pidipagina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01"/>
  </w:style>
  <w:style w:type="paragraph" w:styleId="Paragrafoelenco">
    <w:name w:val="List Paragraph"/>
    <w:basedOn w:val="Normale"/>
    <w:uiPriority w:val="34"/>
    <w:qFormat/>
    <w:rsid w:val="00694E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4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E0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4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rise.eu/letter-of-inten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eachersrise.eu/terms-and-condition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Cendron</dc:creator>
  <cp:keywords/>
  <dc:description/>
  <cp:lastModifiedBy>Francesco Cendron</cp:lastModifiedBy>
  <cp:revision>14</cp:revision>
  <dcterms:created xsi:type="dcterms:W3CDTF">2021-04-19T15:05:00Z</dcterms:created>
  <dcterms:modified xsi:type="dcterms:W3CDTF">2023-01-30T13:40:00Z</dcterms:modified>
</cp:coreProperties>
</file>